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23C0A" w14:textId="77777777" w:rsidR="009B3C5E" w:rsidRPr="009B3C5E" w:rsidRDefault="009B3C5E" w:rsidP="009B3C5E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9B3C5E">
        <w:rPr>
          <w:rFonts w:asciiTheme="majorHAnsi" w:hAnsiTheme="majorHAnsi" w:cstheme="minorHAnsi"/>
          <w:b/>
          <w:sz w:val="24"/>
          <w:szCs w:val="24"/>
        </w:rPr>
        <w:t>66. sezon letnich Koncertów Chopinowskich w Łazienkach Królewskich</w:t>
      </w:r>
    </w:p>
    <w:p w14:paraId="65C64743" w14:textId="43E379CA" w:rsidR="009B3C5E" w:rsidRPr="007C00E6" w:rsidRDefault="00EF3E67" w:rsidP="009B3C5E">
      <w:pPr>
        <w:spacing w:line="360" w:lineRule="auto"/>
        <w:ind w:firstLine="708"/>
        <w:jc w:val="both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24"/>
          <w:szCs w:val="24"/>
        </w:rPr>
        <w:t>31 sierpnia</w:t>
      </w:r>
      <w:r w:rsidR="0034425A">
        <w:rPr>
          <w:rFonts w:asciiTheme="majorHAnsi" w:hAnsiTheme="majorHAnsi" w:cstheme="minorHAnsi"/>
          <w:sz w:val="24"/>
          <w:szCs w:val="24"/>
        </w:rPr>
        <w:t>,</w:t>
      </w:r>
      <w:bookmarkStart w:id="0" w:name="_GoBack"/>
      <w:bookmarkEnd w:id="0"/>
      <w:r w:rsidR="008113A6" w:rsidRPr="007C00E6">
        <w:rPr>
          <w:rFonts w:asciiTheme="majorHAnsi" w:hAnsiTheme="majorHAnsi" w:cstheme="minorHAnsi"/>
          <w:sz w:val="24"/>
          <w:szCs w:val="24"/>
        </w:rPr>
        <w:t xml:space="preserve"> godz.</w:t>
      </w:r>
      <w:r w:rsidR="00486210" w:rsidRPr="007C00E6">
        <w:rPr>
          <w:rFonts w:asciiTheme="majorHAnsi" w:hAnsiTheme="majorHAnsi" w:cstheme="minorHAnsi"/>
          <w:sz w:val="24"/>
          <w:szCs w:val="24"/>
        </w:rPr>
        <w:t xml:space="preserve"> </w:t>
      </w:r>
      <w:r w:rsidR="008113A6" w:rsidRPr="007C00E6">
        <w:rPr>
          <w:rFonts w:asciiTheme="majorHAnsi" w:hAnsiTheme="majorHAnsi" w:cstheme="minorHAnsi"/>
          <w:sz w:val="24"/>
          <w:szCs w:val="24"/>
        </w:rPr>
        <w:t>16</w:t>
      </w:r>
      <w:r w:rsidR="000B6A85" w:rsidRPr="007C00E6">
        <w:rPr>
          <w:rFonts w:asciiTheme="majorHAnsi" w:hAnsiTheme="majorHAnsi" w:cstheme="minorHAnsi"/>
          <w:sz w:val="24"/>
          <w:szCs w:val="24"/>
        </w:rPr>
        <w:t>.</w:t>
      </w:r>
      <w:r w:rsidR="009B3C5E" w:rsidRPr="007C00E6">
        <w:rPr>
          <w:rFonts w:asciiTheme="majorHAnsi" w:hAnsiTheme="majorHAnsi" w:cstheme="minorHAnsi"/>
          <w:sz w:val="24"/>
          <w:szCs w:val="24"/>
        </w:rPr>
        <w:t>00</w:t>
      </w:r>
    </w:p>
    <w:p w14:paraId="02A8CA75" w14:textId="77777777" w:rsidR="00094294" w:rsidRPr="007C00E6" w:rsidRDefault="00094294" w:rsidP="009B3C5E"/>
    <w:p w14:paraId="206B9A4F" w14:textId="77777777" w:rsidR="008113A6" w:rsidRPr="007C00E6" w:rsidRDefault="008113A6" w:rsidP="009B3C5E">
      <w:pPr>
        <w:rPr>
          <w:rFonts w:asciiTheme="minorHAnsi" w:hAnsiTheme="minorHAnsi" w:cstheme="minorHAnsi"/>
          <w:b/>
          <w:sz w:val="24"/>
          <w:szCs w:val="24"/>
        </w:rPr>
        <w:sectPr w:rsidR="008113A6" w:rsidRPr="007C00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0B9E32" w14:textId="77777777" w:rsidR="009B3C5E" w:rsidRDefault="00220DA8" w:rsidP="009B3C5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Maria Gabryś-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Heyke</w:t>
      </w:r>
      <w:proofErr w:type="spellEnd"/>
    </w:p>
    <w:p w14:paraId="67C0B84E" w14:textId="77777777" w:rsidR="00BA672A" w:rsidRDefault="00220DA8" w:rsidP="00220DA8">
      <w:pPr>
        <w:rPr>
          <w:rFonts w:asciiTheme="minorHAnsi" w:hAnsiTheme="minorHAnsi" w:cstheme="minorHAnsi"/>
          <w:sz w:val="24"/>
          <w:szCs w:val="24"/>
        </w:rPr>
      </w:pPr>
      <w:r w:rsidRPr="00220DA8">
        <w:rPr>
          <w:rFonts w:asciiTheme="minorHAnsi" w:hAnsiTheme="minorHAnsi" w:cstheme="minorHAnsi"/>
          <w:sz w:val="24"/>
          <w:szCs w:val="24"/>
        </w:rPr>
        <w:t>Polonez</w:t>
      </w:r>
      <w:r w:rsidR="00BA672A">
        <w:rPr>
          <w:rFonts w:asciiTheme="minorHAnsi" w:hAnsiTheme="minorHAnsi" w:cstheme="minorHAnsi"/>
          <w:sz w:val="24"/>
          <w:szCs w:val="24"/>
        </w:rPr>
        <w:t xml:space="preserve">y </w:t>
      </w:r>
      <w:r w:rsidRPr="00220DA8">
        <w:rPr>
          <w:rFonts w:asciiTheme="minorHAnsi" w:hAnsiTheme="minorHAnsi" w:cstheme="minorHAnsi"/>
          <w:sz w:val="24"/>
          <w:szCs w:val="24"/>
        </w:rPr>
        <w:t xml:space="preserve">op. 40 </w:t>
      </w:r>
    </w:p>
    <w:p w14:paraId="676B87DD" w14:textId="77777777" w:rsidR="00220DA8" w:rsidRPr="00EF3E67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EF3E67">
        <w:rPr>
          <w:rFonts w:asciiTheme="minorHAnsi" w:hAnsiTheme="minorHAnsi" w:cstheme="minorHAnsi"/>
          <w:sz w:val="24"/>
          <w:szCs w:val="24"/>
          <w:lang w:val="en-US"/>
        </w:rPr>
        <w:t>A-</w:t>
      </w:r>
      <w:proofErr w:type="spellStart"/>
      <w:r w:rsidRPr="00EF3E67">
        <w:rPr>
          <w:rFonts w:asciiTheme="minorHAnsi" w:hAnsiTheme="minorHAnsi" w:cstheme="minorHAnsi"/>
          <w:sz w:val="24"/>
          <w:szCs w:val="24"/>
          <w:lang w:val="en-US"/>
        </w:rPr>
        <w:t>dur</w:t>
      </w:r>
      <w:proofErr w:type="spellEnd"/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220DA8" w:rsidRPr="00EF3E67">
        <w:rPr>
          <w:rFonts w:asciiTheme="minorHAnsi" w:hAnsiTheme="minorHAnsi" w:cstheme="minorHAnsi"/>
          <w:sz w:val="24"/>
          <w:szCs w:val="24"/>
          <w:lang w:val="en-US"/>
        </w:rPr>
        <w:t>nr</w:t>
      </w:r>
      <w:proofErr w:type="spellEnd"/>
      <w:r w:rsidR="00220DA8"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 1</w:t>
      </w:r>
    </w:p>
    <w:p w14:paraId="234808F8" w14:textId="77777777" w:rsidR="00220DA8" w:rsidRPr="00EF3E67" w:rsidRDefault="00220DA8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c-moll </w:t>
      </w:r>
      <w:proofErr w:type="spellStart"/>
      <w:r w:rsidRPr="00EF3E67">
        <w:rPr>
          <w:rFonts w:asciiTheme="minorHAnsi" w:hAnsiTheme="minorHAnsi" w:cstheme="minorHAnsi"/>
          <w:sz w:val="24"/>
          <w:szCs w:val="24"/>
          <w:lang w:val="en-US"/>
        </w:rPr>
        <w:t>nr</w:t>
      </w:r>
      <w:proofErr w:type="spellEnd"/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 2</w:t>
      </w:r>
    </w:p>
    <w:p w14:paraId="1D8CEA36" w14:textId="77777777" w:rsidR="00220DA8" w:rsidRPr="00220DA8" w:rsidRDefault="00220DA8" w:rsidP="00220DA8">
      <w:pPr>
        <w:rPr>
          <w:rFonts w:asciiTheme="minorHAnsi" w:hAnsiTheme="minorHAnsi" w:cstheme="minorHAnsi"/>
          <w:sz w:val="24"/>
          <w:szCs w:val="24"/>
        </w:rPr>
      </w:pPr>
      <w:r w:rsidRPr="00220DA8">
        <w:rPr>
          <w:rFonts w:asciiTheme="minorHAnsi" w:hAnsiTheme="minorHAnsi" w:cstheme="minorHAnsi"/>
          <w:sz w:val="24"/>
          <w:szCs w:val="24"/>
        </w:rPr>
        <w:t>Mazurki op.</w:t>
      </w:r>
      <w:r w:rsidR="00BA672A">
        <w:rPr>
          <w:rFonts w:asciiTheme="minorHAnsi" w:hAnsiTheme="minorHAnsi" w:cstheme="minorHAnsi"/>
          <w:sz w:val="24"/>
          <w:szCs w:val="24"/>
        </w:rPr>
        <w:t xml:space="preserve"> </w:t>
      </w:r>
      <w:r w:rsidRPr="00220DA8">
        <w:rPr>
          <w:rFonts w:asciiTheme="minorHAnsi" w:hAnsiTheme="minorHAnsi" w:cstheme="minorHAnsi"/>
          <w:sz w:val="24"/>
          <w:szCs w:val="24"/>
        </w:rPr>
        <w:t>30</w:t>
      </w:r>
    </w:p>
    <w:p w14:paraId="4201E479" w14:textId="77777777" w:rsidR="00220DA8" w:rsidRPr="00220DA8" w:rsidRDefault="00220DA8" w:rsidP="00BA672A">
      <w:pPr>
        <w:ind w:left="708"/>
        <w:rPr>
          <w:rFonts w:asciiTheme="minorHAnsi" w:hAnsiTheme="minorHAnsi" w:cstheme="minorHAnsi"/>
          <w:sz w:val="24"/>
          <w:szCs w:val="24"/>
        </w:rPr>
      </w:pPr>
      <w:r w:rsidRPr="00220DA8">
        <w:rPr>
          <w:rFonts w:asciiTheme="minorHAnsi" w:hAnsiTheme="minorHAnsi" w:cstheme="minorHAnsi"/>
          <w:sz w:val="24"/>
          <w:szCs w:val="24"/>
        </w:rPr>
        <w:t>c-moll nr 1</w:t>
      </w:r>
    </w:p>
    <w:p w14:paraId="5DA6BB0A" w14:textId="77777777" w:rsidR="00220DA8" w:rsidRPr="00EF3E67" w:rsidRDefault="00220DA8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h-moll </w:t>
      </w:r>
      <w:proofErr w:type="spellStart"/>
      <w:r w:rsidRPr="00EF3E67">
        <w:rPr>
          <w:rFonts w:asciiTheme="minorHAnsi" w:hAnsiTheme="minorHAnsi" w:cstheme="minorHAnsi"/>
          <w:sz w:val="24"/>
          <w:szCs w:val="24"/>
          <w:lang w:val="en-US"/>
        </w:rPr>
        <w:t>nr</w:t>
      </w:r>
      <w:proofErr w:type="spellEnd"/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 2</w:t>
      </w:r>
    </w:p>
    <w:p w14:paraId="60625A9A" w14:textId="77777777" w:rsidR="00220DA8" w:rsidRPr="00EF3E67" w:rsidRDefault="00220DA8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EF3E67">
        <w:rPr>
          <w:rFonts w:asciiTheme="minorHAnsi" w:hAnsiTheme="minorHAnsi" w:cstheme="minorHAnsi"/>
          <w:sz w:val="24"/>
          <w:szCs w:val="24"/>
          <w:lang w:val="en-US"/>
        </w:rPr>
        <w:t>Des-</w:t>
      </w:r>
      <w:proofErr w:type="spellStart"/>
      <w:r w:rsidRPr="00EF3E67">
        <w:rPr>
          <w:rFonts w:asciiTheme="minorHAnsi" w:hAnsiTheme="minorHAnsi" w:cstheme="minorHAnsi"/>
          <w:sz w:val="24"/>
          <w:szCs w:val="24"/>
          <w:lang w:val="en-US"/>
        </w:rPr>
        <w:t>dur</w:t>
      </w:r>
      <w:proofErr w:type="spellEnd"/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EF3E67">
        <w:rPr>
          <w:rFonts w:asciiTheme="minorHAnsi" w:hAnsiTheme="minorHAnsi" w:cstheme="minorHAnsi"/>
          <w:sz w:val="24"/>
          <w:szCs w:val="24"/>
          <w:lang w:val="en-US"/>
        </w:rPr>
        <w:t>nr</w:t>
      </w:r>
      <w:proofErr w:type="spellEnd"/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 3</w:t>
      </w:r>
    </w:p>
    <w:p w14:paraId="383ABC55" w14:textId="77777777" w:rsidR="00220DA8" w:rsidRPr="00EF3E67" w:rsidRDefault="00220DA8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cis-moll  </w:t>
      </w:r>
      <w:proofErr w:type="spellStart"/>
      <w:r w:rsidRPr="00EF3E67">
        <w:rPr>
          <w:rFonts w:asciiTheme="minorHAnsi" w:hAnsiTheme="minorHAnsi" w:cstheme="minorHAnsi"/>
          <w:sz w:val="24"/>
          <w:szCs w:val="24"/>
          <w:lang w:val="en-US"/>
        </w:rPr>
        <w:t>nr</w:t>
      </w:r>
      <w:proofErr w:type="spellEnd"/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 4</w:t>
      </w:r>
    </w:p>
    <w:p w14:paraId="4057E26B" w14:textId="77777777" w:rsidR="00220DA8" w:rsidRPr="00EF3E67" w:rsidRDefault="00220DA8" w:rsidP="00220DA8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EF3E67">
        <w:rPr>
          <w:rFonts w:asciiTheme="minorHAnsi" w:hAnsiTheme="minorHAnsi" w:cstheme="minorHAnsi"/>
          <w:sz w:val="24"/>
          <w:szCs w:val="24"/>
          <w:lang w:val="en-US"/>
        </w:rPr>
        <w:t>Nokturn</w:t>
      </w:r>
      <w:proofErr w:type="spellEnd"/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 cis-moll op. 27 </w:t>
      </w:r>
      <w:proofErr w:type="spellStart"/>
      <w:r w:rsidRPr="00EF3E67">
        <w:rPr>
          <w:rFonts w:asciiTheme="minorHAnsi" w:hAnsiTheme="minorHAnsi" w:cstheme="minorHAnsi"/>
          <w:sz w:val="24"/>
          <w:szCs w:val="24"/>
          <w:lang w:val="en-US"/>
        </w:rPr>
        <w:t>nr</w:t>
      </w:r>
      <w:proofErr w:type="spellEnd"/>
      <w:r w:rsidRPr="00EF3E67">
        <w:rPr>
          <w:rFonts w:asciiTheme="minorHAnsi" w:hAnsiTheme="minorHAnsi" w:cstheme="minorHAnsi"/>
          <w:sz w:val="24"/>
          <w:szCs w:val="24"/>
          <w:lang w:val="en-US"/>
        </w:rPr>
        <w:t xml:space="preserve"> 1</w:t>
      </w:r>
    </w:p>
    <w:p w14:paraId="0695FF09" w14:textId="77777777" w:rsidR="00220DA8" w:rsidRPr="00220DA8" w:rsidRDefault="00220DA8" w:rsidP="00220DA8">
      <w:pPr>
        <w:rPr>
          <w:rFonts w:asciiTheme="minorHAnsi" w:hAnsiTheme="minorHAnsi" w:cstheme="minorHAnsi"/>
          <w:sz w:val="24"/>
          <w:szCs w:val="24"/>
        </w:rPr>
      </w:pPr>
      <w:r w:rsidRPr="00220DA8">
        <w:rPr>
          <w:rFonts w:asciiTheme="minorHAnsi" w:hAnsiTheme="minorHAnsi" w:cstheme="minorHAnsi"/>
          <w:sz w:val="24"/>
          <w:szCs w:val="24"/>
        </w:rPr>
        <w:t xml:space="preserve">Polonez B-dur op. </w:t>
      </w:r>
      <w:proofErr w:type="spellStart"/>
      <w:r w:rsidR="00BA672A">
        <w:rPr>
          <w:rFonts w:asciiTheme="minorHAnsi" w:hAnsiTheme="minorHAnsi" w:cstheme="minorHAnsi"/>
          <w:sz w:val="24"/>
          <w:szCs w:val="24"/>
        </w:rPr>
        <w:t>posth</w:t>
      </w:r>
      <w:proofErr w:type="spellEnd"/>
      <w:r w:rsidR="00BA672A">
        <w:rPr>
          <w:rFonts w:asciiTheme="minorHAnsi" w:hAnsiTheme="minorHAnsi" w:cstheme="minorHAnsi"/>
          <w:sz w:val="24"/>
          <w:szCs w:val="24"/>
        </w:rPr>
        <w:t>.</w:t>
      </w:r>
    </w:p>
    <w:p w14:paraId="4365BFC8" w14:textId="77777777" w:rsidR="00220DA8" w:rsidRPr="00BA672A" w:rsidRDefault="00220DA8" w:rsidP="00220DA8">
      <w:pPr>
        <w:rPr>
          <w:rFonts w:asciiTheme="minorHAnsi" w:hAnsiTheme="minorHAnsi" w:cstheme="minorHAnsi"/>
          <w:sz w:val="24"/>
          <w:szCs w:val="24"/>
        </w:rPr>
      </w:pPr>
      <w:r w:rsidRPr="00BA672A">
        <w:rPr>
          <w:rFonts w:asciiTheme="minorHAnsi" w:hAnsiTheme="minorHAnsi" w:cstheme="minorHAnsi"/>
          <w:sz w:val="24"/>
          <w:szCs w:val="24"/>
        </w:rPr>
        <w:t>3 Preludia</w:t>
      </w:r>
      <w:r w:rsidR="00BA672A">
        <w:rPr>
          <w:rFonts w:asciiTheme="minorHAnsi" w:hAnsiTheme="minorHAnsi" w:cstheme="minorHAnsi"/>
          <w:sz w:val="24"/>
          <w:szCs w:val="24"/>
        </w:rPr>
        <w:t xml:space="preserve"> z </w:t>
      </w:r>
      <w:r w:rsidRPr="00BA672A">
        <w:rPr>
          <w:rFonts w:asciiTheme="minorHAnsi" w:hAnsiTheme="minorHAnsi" w:cstheme="minorHAnsi"/>
          <w:sz w:val="24"/>
          <w:szCs w:val="24"/>
        </w:rPr>
        <w:t>op. 28</w:t>
      </w:r>
    </w:p>
    <w:p w14:paraId="317B2862" w14:textId="77777777" w:rsidR="00220DA8" w:rsidRPr="00EF3E67" w:rsidRDefault="00220DA8" w:rsidP="00BA672A">
      <w:pPr>
        <w:ind w:left="708"/>
        <w:rPr>
          <w:rFonts w:asciiTheme="minorHAnsi" w:hAnsiTheme="minorHAnsi" w:cstheme="minorHAnsi"/>
          <w:sz w:val="24"/>
          <w:szCs w:val="24"/>
        </w:rPr>
      </w:pPr>
      <w:r w:rsidRPr="00BA672A">
        <w:rPr>
          <w:rFonts w:asciiTheme="minorHAnsi" w:hAnsiTheme="minorHAnsi" w:cstheme="minorHAnsi"/>
          <w:sz w:val="24"/>
          <w:szCs w:val="24"/>
        </w:rPr>
        <w:t>Fi</w:t>
      </w:r>
      <w:r w:rsidRPr="00EF3E67">
        <w:rPr>
          <w:rFonts w:asciiTheme="minorHAnsi" w:hAnsiTheme="minorHAnsi" w:cstheme="minorHAnsi"/>
          <w:sz w:val="24"/>
          <w:szCs w:val="24"/>
        </w:rPr>
        <w:t>s-dur nr 13</w:t>
      </w:r>
    </w:p>
    <w:p w14:paraId="5CC91170" w14:textId="77777777" w:rsidR="00220DA8" w:rsidRPr="00220DA8" w:rsidRDefault="00220DA8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220DA8">
        <w:rPr>
          <w:rFonts w:asciiTheme="minorHAnsi" w:hAnsiTheme="minorHAnsi" w:cstheme="minorHAnsi"/>
          <w:sz w:val="24"/>
          <w:szCs w:val="24"/>
          <w:lang w:val="en-US"/>
        </w:rPr>
        <w:t>es</w:t>
      </w:r>
      <w:proofErr w:type="spellEnd"/>
      <w:r w:rsidRPr="00220DA8">
        <w:rPr>
          <w:rFonts w:asciiTheme="minorHAnsi" w:hAnsiTheme="minorHAnsi" w:cstheme="minorHAnsi"/>
          <w:sz w:val="24"/>
          <w:szCs w:val="24"/>
          <w:lang w:val="en-US"/>
        </w:rPr>
        <w:t xml:space="preserve">-moll </w:t>
      </w:r>
      <w:proofErr w:type="spellStart"/>
      <w:r w:rsidRPr="00220DA8">
        <w:rPr>
          <w:rFonts w:asciiTheme="minorHAnsi" w:hAnsiTheme="minorHAnsi" w:cstheme="minorHAnsi"/>
          <w:sz w:val="24"/>
          <w:szCs w:val="24"/>
          <w:lang w:val="en-US"/>
        </w:rPr>
        <w:t>nr</w:t>
      </w:r>
      <w:proofErr w:type="spellEnd"/>
      <w:r w:rsidRPr="00220DA8">
        <w:rPr>
          <w:rFonts w:asciiTheme="minorHAnsi" w:hAnsiTheme="minorHAnsi" w:cstheme="minorHAnsi"/>
          <w:sz w:val="24"/>
          <w:szCs w:val="24"/>
          <w:lang w:val="en-US"/>
        </w:rPr>
        <w:t xml:space="preserve"> 14</w:t>
      </w:r>
    </w:p>
    <w:p w14:paraId="28AEEDB9" w14:textId="77777777" w:rsidR="00220DA8" w:rsidRPr="00220DA8" w:rsidRDefault="00220DA8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220DA8">
        <w:rPr>
          <w:rFonts w:asciiTheme="minorHAnsi" w:hAnsiTheme="minorHAnsi" w:cstheme="minorHAnsi"/>
          <w:sz w:val="24"/>
          <w:szCs w:val="24"/>
          <w:lang w:val="en-US"/>
        </w:rPr>
        <w:t>Des-</w:t>
      </w:r>
      <w:proofErr w:type="spellStart"/>
      <w:r w:rsidRPr="00220DA8">
        <w:rPr>
          <w:rFonts w:asciiTheme="minorHAnsi" w:hAnsiTheme="minorHAnsi" w:cstheme="minorHAnsi"/>
          <w:sz w:val="24"/>
          <w:szCs w:val="24"/>
          <w:lang w:val="en-US"/>
        </w:rPr>
        <w:t>dur</w:t>
      </w:r>
      <w:proofErr w:type="spellEnd"/>
      <w:r w:rsidRPr="00220DA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220DA8">
        <w:rPr>
          <w:rFonts w:asciiTheme="minorHAnsi" w:hAnsiTheme="minorHAnsi" w:cstheme="minorHAnsi"/>
          <w:sz w:val="24"/>
          <w:szCs w:val="24"/>
          <w:lang w:val="en-US"/>
        </w:rPr>
        <w:t>nr</w:t>
      </w:r>
      <w:proofErr w:type="spellEnd"/>
      <w:r w:rsidRPr="00220DA8">
        <w:rPr>
          <w:rFonts w:asciiTheme="minorHAnsi" w:hAnsiTheme="minorHAnsi" w:cstheme="minorHAnsi"/>
          <w:sz w:val="24"/>
          <w:szCs w:val="24"/>
          <w:lang w:val="en-US"/>
        </w:rPr>
        <w:t xml:space="preserve"> 15</w:t>
      </w:r>
    </w:p>
    <w:p w14:paraId="59E2AB98" w14:textId="77777777" w:rsidR="00875AB4" w:rsidRPr="00EF3E67" w:rsidRDefault="00220DA8" w:rsidP="00220DA8">
      <w:pPr>
        <w:rPr>
          <w:rFonts w:asciiTheme="minorHAnsi" w:hAnsiTheme="minorHAnsi" w:cstheme="minorHAnsi"/>
          <w:sz w:val="24"/>
          <w:szCs w:val="24"/>
        </w:rPr>
      </w:pPr>
      <w:r w:rsidRPr="00EF3E67">
        <w:rPr>
          <w:rFonts w:asciiTheme="minorHAnsi" w:hAnsiTheme="minorHAnsi" w:cstheme="minorHAnsi"/>
          <w:sz w:val="24"/>
          <w:szCs w:val="24"/>
        </w:rPr>
        <w:t>Polonez fis-moll op.</w:t>
      </w:r>
      <w:r w:rsidR="00BA672A" w:rsidRPr="00EF3E67">
        <w:rPr>
          <w:rFonts w:asciiTheme="minorHAnsi" w:hAnsiTheme="minorHAnsi" w:cstheme="minorHAnsi"/>
          <w:sz w:val="24"/>
          <w:szCs w:val="24"/>
        </w:rPr>
        <w:t xml:space="preserve"> </w:t>
      </w:r>
      <w:r w:rsidRPr="00EF3E67">
        <w:rPr>
          <w:rFonts w:asciiTheme="minorHAnsi" w:hAnsiTheme="minorHAnsi" w:cstheme="minorHAnsi"/>
          <w:sz w:val="24"/>
          <w:szCs w:val="24"/>
        </w:rPr>
        <w:t>44</w:t>
      </w:r>
    </w:p>
    <w:p w14:paraId="67DDDACE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452002F4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781E169D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35568C48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54507AC0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2E81F45D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4A885ABE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6C0E0562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70F1830D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7C3D6CB3" w14:textId="77777777" w:rsidR="00875AB4" w:rsidRPr="00EF3E67" w:rsidRDefault="00875AB4" w:rsidP="009B3C5E">
      <w:pPr>
        <w:rPr>
          <w:rFonts w:asciiTheme="minorHAnsi" w:hAnsiTheme="minorHAnsi" w:cstheme="minorHAnsi"/>
          <w:sz w:val="24"/>
          <w:szCs w:val="24"/>
        </w:rPr>
      </w:pPr>
    </w:p>
    <w:p w14:paraId="5B800D48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5A8A5F8B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09802FEA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15BAE460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3DD7EB7A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1F716E6E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5DA633E5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4C21D266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489176B6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0F83EDED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534B4D5A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0AE34EA4" w14:textId="77777777" w:rsidR="00094294" w:rsidRPr="00EF3E67" w:rsidRDefault="00094294" w:rsidP="009B3C5E">
      <w:pPr>
        <w:rPr>
          <w:rFonts w:asciiTheme="minorHAnsi" w:hAnsiTheme="minorHAnsi" w:cstheme="minorHAnsi"/>
          <w:b/>
          <w:sz w:val="24"/>
          <w:szCs w:val="24"/>
        </w:rPr>
      </w:pPr>
    </w:p>
    <w:p w14:paraId="4D4C8DFE" w14:textId="77777777" w:rsidR="00BA672A" w:rsidRDefault="00BA672A" w:rsidP="00BA672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Maria Gabryś-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Heyke</w:t>
      </w:r>
      <w:proofErr w:type="spellEnd"/>
    </w:p>
    <w:p w14:paraId="0CF02DC1" w14:textId="77777777" w:rsidR="00BA672A" w:rsidRPr="00BA672A" w:rsidRDefault="00BA672A" w:rsidP="00BA672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Polonaises, Op. 40</w:t>
      </w:r>
    </w:p>
    <w:p w14:paraId="75180ED7" w14:textId="77777777" w:rsidR="00BA672A" w:rsidRPr="00BA672A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No. 1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A major </w:t>
      </w:r>
    </w:p>
    <w:p w14:paraId="36FE441E" w14:textId="77777777" w:rsidR="00BA672A" w:rsidRPr="00BA672A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No. 2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C minor </w:t>
      </w:r>
    </w:p>
    <w:p w14:paraId="53881009" w14:textId="77777777" w:rsidR="00BA672A" w:rsidRPr="00BA672A" w:rsidRDefault="00BA672A" w:rsidP="00BA672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Mazurkas, Op. 30</w:t>
      </w:r>
    </w:p>
    <w:p w14:paraId="25DBFAA5" w14:textId="77777777" w:rsidR="00BA672A" w:rsidRPr="00BA672A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No. 1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C minor </w:t>
      </w:r>
    </w:p>
    <w:p w14:paraId="032B4976" w14:textId="77777777" w:rsidR="00BA672A" w:rsidRPr="00BA672A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No. 2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B minor </w:t>
      </w:r>
    </w:p>
    <w:p w14:paraId="2EADEC37" w14:textId="77777777" w:rsidR="00BA672A" w:rsidRPr="00BA672A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No. 3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D-flat major </w:t>
      </w:r>
    </w:p>
    <w:p w14:paraId="614BC43C" w14:textId="77777777" w:rsidR="00BA672A" w:rsidRPr="00BA672A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No. 4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C-sharp minor </w:t>
      </w:r>
    </w:p>
    <w:p w14:paraId="32B422DD" w14:textId="77777777" w:rsidR="00BA672A" w:rsidRPr="00BA672A" w:rsidRDefault="00BA672A" w:rsidP="00BA672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Nocturne in C-sharp minor, Op. 27 No. 1</w:t>
      </w:r>
    </w:p>
    <w:p w14:paraId="43AA55CC" w14:textId="77777777" w:rsidR="00BA672A" w:rsidRPr="00BA672A" w:rsidRDefault="00BA672A" w:rsidP="00BA672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Polonaise in B-flat major, Op. </w:t>
      </w:r>
      <w:proofErr w:type="spellStart"/>
      <w:r w:rsidRPr="00BA672A">
        <w:rPr>
          <w:rFonts w:asciiTheme="minorHAnsi" w:hAnsiTheme="minorHAnsi" w:cstheme="minorHAnsi"/>
          <w:sz w:val="24"/>
          <w:szCs w:val="24"/>
          <w:lang w:val="en-US"/>
        </w:rPr>
        <w:t>posth</w:t>
      </w:r>
      <w:proofErr w:type="spellEnd"/>
      <w:r w:rsidRPr="00BA672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8AA40F5" w14:textId="77777777" w:rsidR="00BA672A" w:rsidRPr="00BA672A" w:rsidRDefault="00BA672A" w:rsidP="00BA672A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3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>Preludes from Op. 28</w:t>
      </w:r>
    </w:p>
    <w:p w14:paraId="368AECA4" w14:textId="77777777" w:rsidR="00BA672A" w:rsidRPr="00BA672A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No. 13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F-sharp major </w:t>
      </w:r>
    </w:p>
    <w:p w14:paraId="0AA53050" w14:textId="77777777" w:rsidR="00BA672A" w:rsidRPr="00BA672A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No. 14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E-flat minor </w:t>
      </w:r>
    </w:p>
    <w:p w14:paraId="7E3B33A4" w14:textId="77777777" w:rsidR="00BA672A" w:rsidRPr="00BA672A" w:rsidRDefault="00BA672A" w:rsidP="00BA672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No. 15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BA672A">
        <w:rPr>
          <w:rFonts w:asciiTheme="minorHAnsi" w:hAnsiTheme="minorHAnsi" w:cstheme="minorHAnsi"/>
          <w:sz w:val="24"/>
          <w:szCs w:val="24"/>
          <w:lang w:val="en-US"/>
        </w:rPr>
        <w:t xml:space="preserve">D-flat major </w:t>
      </w:r>
    </w:p>
    <w:p w14:paraId="40391ED4" w14:textId="77777777" w:rsidR="00C537AE" w:rsidRPr="00BC0B4A" w:rsidRDefault="00BA672A" w:rsidP="00BA672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A672A">
        <w:rPr>
          <w:rFonts w:asciiTheme="minorHAnsi" w:hAnsiTheme="minorHAnsi" w:cstheme="minorHAnsi"/>
          <w:sz w:val="24"/>
          <w:szCs w:val="24"/>
          <w:lang w:val="en-US"/>
        </w:rPr>
        <w:t>Polonaise in F-sharp minor, Op. 44</w:t>
      </w:r>
    </w:p>
    <w:sectPr w:rsidR="00C537AE" w:rsidRPr="00BC0B4A" w:rsidSect="0009429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5E"/>
    <w:rsid w:val="000006FF"/>
    <w:rsid w:val="00094294"/>
    <w:rsid w:val="000B6A85"/>
    <w:rsid w:val="001C5E44"/>
    <w:rsid w:val="00220DA8"/>
    <w:rsid w:val="0034425A"/>
    <w:rsid w:val="003D73F3"/>
    <w:rsid w:val="00486210"/>
    <w:rsid w:val="007C00E6"/>
    <w:rsid w:val="008113A6"/>
    <w:rsid w:val="00875AB4"/>
    <w:rsid w:val="008F1889"/>
    <w:rsid w:val="009B3C5E"/>
    <w:rsid w:val="00A52D80"/>
    <w:rsid w:val="00B237C6"/>
    <w:rsid w:val="00B50F95"/>
    <w:rsid w:val="00BA672A"/>
    <w:rsid w:val="00BC0B4A"/>
    <w:rsid w:val="00C537AE"/>
    <w:rsid w:val="00CA30A9"/>
    <w:rsid w:val="00E704F1"/>
    <w:rsid w:val="00EF3E67"/>
    <w:rsid w:val="00F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621B"/>
  <w15:docId w15:val="{384227B7-67C9-4EFC-BF20-B7317C55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C5E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Małgorzata Czyczło</cp:lastModifiedBy>
  <cp:revision>6</cp:revision>
  <cp:lastPrinted>2025-05-22T10:14:00Z</cp:lastPrinted>
  <dcterms:created xsi:type="dcterms:W3CDTF">2025-08-12T08:22:00Z</dcterms:created>
  <dcterms:modified xsi:type="dcterms:W3CDTF">2025-08-14T13:07:00Z</dcterms:modified>
</cp:coreProperties>
</file>